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62C4C" w14:textId="52EFBF43" w:rsidR="009178F2" w:rsidRDefault="00AB0FA4" w:rsidP="00E12153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F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DDA601" wp14:editId="778083E1">
            <wp:extent cx="6391932" cy="8524240"/>
            <wp:effectExtent l="635" t="0" r="0" b="0"/>
            <wp:docPr id="4" name="Рисунок 4" descr="C:\Users\User\Desktop\скороч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ороч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95317" cy="852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A2CB" w14:textId="304B512E" w:rsidR="0002551A" w:rsidRPr="009178F2" w:rsidRDefault="0002551A" w:rsidP="009178F2">
      <w:pPr>
        <w:spacing w:after="0" w:line="360" w:lineRule="auto"/>
        <w:ind w:left="567" w:right="1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8F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4867694E" w14:textId="720E8980" w:rsidR="005048A2" w:rsidRPr="009178F2" w:rsidRDefault="005048A2" w:rsidP="009178F2">
      <w:pPr>
        <w:spacing w:after="0" w:line="360" w:lineRule="auto"/>
        <w:ind w:left="567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Курс «Скорочтение» предназначен для организации практических занятий с </w:t>
      </w:r>
      <w:r w:rsidR="009178F2" w:rsidRPr="009178F2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9178F2">
        <w:rPr>
          <w:rFonts w:ascii="Times New Roman" w:hAnsi="Times New Roman" w:cs="Times New Roman"/>
          <w:sz w:val="24"/>
          <w:szCs w:val="24"/>
        </w:rPr>
        <w:t>пятых</w:t>
      </w:r>
      <w:r w:rsidRPr="009178F2">
        <w:rPr>
          <w:rFonts w:ascii="Times New Roman" w:hAnsi="Times New Roman" w:cs="Times New Roman"/>
          <w:sz w:val="24"/>
          <w:szCs w:val="24"/>
        </w:rPr>
        <w:t xml:space="preserve"> классов и является необходимым дополнением к программам всех учебных дисциплин, так как формирование навыков быстрого и при этом осмысленного чтения оказывает непосредственное влияние на качество обучения. </w:t>
      </w:r>
    </w:p>
    <w:p w14:paraId="6DBBFD6D" w14:textId="2E639301" w:rsidR="00496D3F" w:rsidRPr="009178F2" w:rsidRDefault="00496D3F" w:rsidP="009178F2">
      <w:pPr>
        <w:spacing w:after="0" w:line="360" w:lineRule="auto"/>
        <w:ind w:left="567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От скорости чтения зависит </w:t>
      </w:r>
      <w:r w:rsidR="00DB26FD" w:rsidRPr="009178F2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9178F2">
        <w:rPr>
          <w:rFonts w:ascii="Times New Roman" w:hAnsi="Times New Roman" w:cs="Times New Roman"/>
          <w:sz w:val="24"/>
          <w:szCs w:val="24"/>
        </w:rPr>
        <w:t>процесс общего развития человека, так как в процессе чтения совершенствуется память и устойчивость внимания.</w:t>
      </w:r>
      <w:r w:rsidR="00DB26FD" w:rsidRPr="009178F2">
        <w:rPr>
          <w:rFonts w:ascii="Times New Roman" w:hAnsi="Times New Roman" w:cs="Times New Roman"/>
          <w:sz w:val="24"/>
          <w:szCs w:val="24"/>
        </w:rPr>
        <w:t xml:space="preserve"> От этих показателей зависит умственная работо</w:t>
      </w:r>
      <w:r w:rsidR="00BD0765" w:rsidRPr="009178F2">
        <w:rPr>
          <w:rFonts w:ascii="Times New Roman" w:hAnsi="Times New Roman" w:cs="Times New Roman"/>
          <w:sz w:val="24"/>
          <w:szCs w:val="24"/>
        </w:rPr>
        <w:t>способность.</w:t>
      </w:r>
      <w:r w:rsidRPr="009178F2">
        <w:rPr>
          <w:rFonts w:ascii="Times New Roman" w:hAnsi="Times New Roman" w:cs="Times New Roman"/>
          <w:sz w:val="24"/>
          <w:szCs w:val="24"/>
        </w:rPr>
        <w:t xml:space="preserve"> </w:t>
      </w:r>
      <w:r w:rsidR="00A46C35" w:rsidRPr="009178F2">
        <w:rPr>
          <w:rFonts w:ascii="Times New Roman" w:hAnsi="Times New Roman" w:cs="Times New Roman"/>
          <w:sz w:val="24"/>
          <w:szCs w:val="24"/>
        </w:rPr>
        <w:t>Овладев техниками скорочтения, учащиеся смогут значительно улучшить успеваемость по всем учебным дисциплинам</w:t>
      </w:r>
      <w:r w:rsidR="00295A80" w:rsidRPr="009178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23E43F" w14:textId="401C47F3" w:rsidR="00BD0765" w:rsidRPr="009178F2" w:rsidRDefault="0002551A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Цель курса</w:t>
      </w:r>
      <w:r w:rsidR="004B7BD9" w:rsidRPr="009178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B7BD9" w:rsidRPr="009178F2">
        <w:rPr>
          <w:rFonts w:ascii="Times New Roman" w:hAnsi="Times New Roman" w:cs="Times New Roman"/>
          <w:sz w:val="24"/>
          <w:szCs w:val="24"/>
        </w:rPr>
        <w:t xml:space="preserve"> с</w:t>
      </w:r>
      <w:r w:rsidR="00BD0765" w:rsidRPr="009178F2">
        <w:rPr>
          <w:rFonts w:ascii="Times New Roman" w:hAnsi="Times New Roman" w:cs="Times New Roman"/>
          <w:sz w:val="24"/>
          <w:szCs w:val="24"/>
        </w:rPr>
        <w:t>оздание условий для развити</w:t>
      </w:r>
      <w:r w:rsidR="00360386" w:rsidRPr="009178F2">
        <w:rPr>
          <w:rFonts w:ascii="Times New Roman" w:hAnsi="Times New Roman" w:cs="Times New Roman"/>
          <w:sz w:val="24"/>
          <w:szCs w:val="24"/>
        </w:rPr>
        <w:t xml:space="preserve">я навыков рационального чтения, </w:t>
      </w:r>
      <w:r w:rsidR="00BD0765" w:rsidRPr="009178F2">
        <w:rPr>
          <w:rFonts w:ascii="Times New Roman" w:hAnsi="Times New Roman" w:cs="Times New Roman"/>
          <w:sz w:val="24"/>
          <w:szCs w:val="24"/>
        </w:rPr>
        <w:t xml:space="preserve">повышения скорости чтения и усвоения информации. </w:t>
      </w:r>
    </w:p>
    <w:p w14:paraId="34F92201" w14:textId="323B314A" w:rsidR="006C2B6C" w:rsidRPr="009178F2" w:rsidRDefault="006C2B6C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21BF7C72" w14:textId="04A2D12E" w:rsidR="006C2B6C" w:rsidRPr="009178F2" w:rsidRDefault="006C2B6C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1) Освоение приёмов и техник скорочтения;</w:t>
      </w:r>
    </w:p>
    <w:p w14:paraId="20B6B124" w14:textId="77777777" w:rsidR="00D026FE" w:rsidRPr="009178F2" w:rsidRDefault="006C2B6C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2) Развитие памяти и внимания</w:t>
      </w:r>
      <w:r w:rsidR="00D026FE" w:rsidRPr="009178F2">
        <w:rPr>
          <w:rFonts w:ascii="Times New Roman" w:hAnsi="Times New Roman" w:cs="Times New Roman"/>
          <w:sz w:val="24"/>
          <w:szCs w:val="24"/>
        </w:rPr>
        <w:t>, воображения и речи;</w:t>
      </w:r>
    </w:p>
    <w:p w14:paraId="44CE26E5" w14:textId="1396F160" w:rsidR="006C2B6C" w:rsidRPr="009178F2" w:rsidRDefault="00D026FE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3) У</w:t>
      </w:r>
      <w:r w:rsidR="006C2B6C" w:rsidRPr="009178F2">
        <w:rPr>
          <w:rFonts w:ascii="Times New Roman" w:hAnsi="Times New Roman" w:cs="Times New Roman"/>
          <w:sz w:val="24"/>
          <w:szCs w:val="24"/>
        </w:rPr>
        <w:t>лучшение понимания прочитанной информации;</w:t>
      </w:r>
    </w:p>
    <w:p w14:paraId="0BDE8C34" w14:textId="5403D2ED" w:rsidR="006C2B6C" w:rsidRPr="009178F2" w:rsidRDefault="00D026FE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4) Р</w:t>
      </w:r>
      <w:r w:rsidR="006C2B6C" w:rsidRPr="009178F2">
        <w:rPr>
          <w:rFonts w:ascii="Times New Roman" w:hAnsi="Times New Roman" w:cs="Times New Roman"/>
          <w:sz w:val="24"/>
          <w:szCs w:val="24"/>
        </w:rPr>
        <w:t>азвитие познавательной и творческой активности, интеллектуальных     способностей</w:t>
      </w:r>
    </w:p>
    <w:p w14:paraId="73B56BE6" w14:textId="6C667D18" w:rsidR="006C2B6C" w:rsidRPr="009178F2" w:rsidRDefault="00D026FE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5) С</w:t>
      </w:r>
      <w:r w:rsidR="006C2B6C" w:rsidRPr="009178F2">
        <w:rPr>
          <w:rFonts w:ascii="Times New Roman" w:hAnsi="Times New Roman" w:cs="Times New Roman"/>
          <w:sz w:val="24"/>
          <w:szCs w:val="24"/>
        </w:rPr>
        <w:t>овершенствование умения ориентироваться в информационном потоке</w:t>
      </w:r>
    </w:p>
    <w:p w14:paraId="0196246F" w14:textId="77777777" w:rsidR="00AC78CB" w:rsidRPr="009178F2" w:rsidRDefault="00AC78CB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</w:p>
    <w:p w14:paraId="0EF27DE9" w14:textId="5B6BF32D" w:rsidR="006A5374" w:rsidRPr="009178F2" w:rsidRDefault="00862A70" w:rsidP="00FC7FE6">
      <w:pPr>
        <w:spacing w:after="0" w:line="360" w:lineRule="auto"/>
        <w:ind w:left="567" w:right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14:paraId="7F11E413" w14:textId="17E6D013" w:rsidR="00E95B14" w:rsidRPr="009178F2" w:rsidRDefault="00E95B14" w:rsidP="009178F2">
      <w:pPr>
        <w:spacing w:after="0" w:line="360" w:lineRule="auto"/>
        <w:ind w:left="567" w:right="1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Главной задачей занятий по скорочтению является обучение детей осмысленному чтению, улучшени</w:t>
      </w:r>
      <w:r w:rsidR="003060BF" w:rsidRPr="009178F2">
        <w:rPr>
          <w:rFonts w:ascii="Times New Roman" w:hAnsi="Times New Roman" w:cs="Times New Roman"/>
          <w:sz w:val="24"/>
          <w:szCs w:val="24"/>
        </w:rPr>
        <w:t>е</w:t>
      </w:r>
      <w:r w:rsidRPr="009178F2">
        <w:rPr>
          <w:rFonts w:ascii="Times New Roman" w:hAnsi="Times New Roman" w:cs="Times New Roman"/>
          <w:sz w:val="24"/>
          <w:szCs w:val="24"/>
        </w:rPr>
        <w:t xml:space="preserve"> зрительной и слуховой памяти и </w:t>
      </w:r>
      <w:r w:rsidR="003060BF" w:rsidRPr="009178F2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r w:rsidRPr="009178F2">
        <w:rPr>
          <w:rFonts w:ascii="Times New Roman" w:hAnsi="Times New Roman" w:cs="Times New Roman"/>
          <w:sz w:val="24"/>
          <w:szCs w:val="24"/>
        </w:rPr>
        <w:t>логическо</w:t>
      </w:r>
      <w:r w:rsidR="003060BF" w:rsidRPr="009178F2">
        <w:rPr>
          <w:rFonts w:ascii="Times New Roman" w:hAnsi="Times New Roman" w:cs="Times New Roman"/>
          <w:sz w:val="24"/>
          <w:szCs w:val="24"/>
        </w:rPr>
        <w:t>го</w:t>
      </w:r>
      <w:r w:rsidRPr="009178F2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="003060BF" w:rsidRPr="009178F2">
        <w:rPr>
          <w:rFonts w:ascii="Times New Roman" w:hAnsi="Times New Roman" w:cs="Times New Roman"/>
          <w:sz w:val="24"/>
          <w:szCs w:val="24"/>
        </w:rPr>
        <w:t>я</w:t>
      </w:r>
      <w:r w:rsidRPr="009178F2">
        <w:rPr>
          <w:rFonts w:ascii="Times New Roman" w:hAnsi="Times New Roman" w:cs="Times New Roman"/>
          <w:sz w:val="24"/>
          <w:szCs w:val="24"/>
        </w:rPr>
        <w:t>.</w:t>
      </w:r>
      <w:r w:rsidR="00AE3FB3" w:rsidRPr="009178F2">
        <w:rPr>
          <w:rFonts w:ascii="Times New Roman" w:hAnsi="Times New Roman" w:cs="Times New Roman"/>
          <w:sz w:val="24"/>
          <w:szCs w:val="24"/>
        </w:rPr>
        <w:t xml:space="preserve"> Каждое занятие включает в себя упражнения разной направленности:</w:t>
      </w:r>
    </w:p>
    <w:p w14:paraId="67F236A6" w14:textId="4262B524" w:rsidR="00265E5E" w:rsidRPr="009178F2" w:rsidRDefault="00265E5E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Упражнение на концентрацию внимания</w:t>
      </w:r>
    </w:p>
    <w:p w14:paraId="5FCBF8DF" w14:textId="05B4A5BF" w:rsidR="00265E5E" w:rsidRPr="009178F2" w:rsidRDefault="00265E5E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Упражнение на </w:t>
      </w:r>
      <w:r w:rsidR="00E02392" w:rsidRPr="009178F2">
        <w:rPr>
          <w:rFonts w:ascii="Times New Roman" w:hAnsi="Times New Roman" w:cs="Times New Roman"/>
          <w:sz w:val="24"/>
          <w:szCs w:val="24"/>
        </w:rPr>
        <w:t>синхронизацию</w:t>
      </w:r>
      <w:r w:rsidRPr="009178F2">
        <w:rPr>
          <w:rFonts w:ascii="Times New Roman" w:hAnsi="Times New Roman" w:cs="Times New Roman"/>
          <w:sz w:val="24"/>
          <w:szCs w:val="24"/>
        </w:rPr>
        <w:t xml:space="preserve"> работы полушарий мозга</w:t>
      </w:r>
    </w:p>
    <w:p w14:paraId="5A881303" w14:textId="3D80E4EC" w:rsidR="00265E5E" w:rsidRPr="009178F2" w:rsidRDefault="00265E5E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Упражнение на зрительную память</w:t>
      </w:r>
    </w:p>
    <w:p w14:paraId="05FF1B73" w14:textId="4BF456A3" w:rsidR="00265E5E" w:rsidRPr="009178F2" w:rsidRDefault="00265E5E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Упражнение на наглядно-образную память</w:t>
      </w:r>
    </w:p>
    <w:p w14:paraId="0CAA4A75" w14:textId="2F421E1A" w:rsidR="00265E5E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Мнемотехники </w:t>
      </w:r>
    </w:p>
    <w:p w14:paraId="5EF0DCFC" w14:textId="3DA0D922" w:rsidR="00ED5771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Чтение, работа с текстом</w:t>
      </w:r>
    </w:p>
    <w:p w14:paraId="5EB6D19B" w14:textId="2E125207" w:rsidR="00ED5771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Упражнение на вербальный интеллект</w:t>
      </w:r>
    </w:p>
    <w:p w14:paraId="0FE1A4EC" w14:textId="1D495A9E" w:rsidR="00ED5771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lastRenderedPageBreak/>
        <w:t>Упражнение на слуховую память</w:t>
      </w:r>
    </w:p>
    <w:p w14:paraId="37C50B25" w14:textId="5585F5C0" w:rsidR="00ED5771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Таблицы </w:t>
      </w:r>
      <w:proofErr w:type="spellStart"/>
      <w:r w:rsidRPr="009178F2">
        <w:rPr>
          <w:rFonts w:ascii="Times New Roman" w:hAnsi="Times New Roman" w:cs="Times New Roman"/>
          <w:sz w:val="24"/>
          <w:szCs w:val="24"/>
        </w:rPr>
        <w:t>Шульте</w:t>
      </w:r>
      <w:proofErr w:type="spellEnd"/>
    </w:p>
    <w:p w14:paraId="0F31BC9E" w14:textId="77D92FED" w:rsidR="00ED5771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Нейрогимнастика</w:t>
      </w:r>
    </w:p>
    <w:p w14:paraId="62108B89" w14:textId="1617F9DF" w:rsidR="00ED5771" w:rsidRPr="009178F2" w:rsidRDefault="00ED5771" w:rsidP="009178F2">
      <w:pPr>
        <w:pStyle w:val="a4"/>
        <w:numPr>
          <w:ilvl w:val="0"/>
          <w:numId w:val="1"/>
        </w:num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Работа с текстом</w:t>
      </w:r>
    </w:p>
    <w:p w14:paraId="3FB41606" w14:textId="3E0729AF" w:rsidR="00862A70" w:rsidRPr="009178F2" w:rsidRDefault="00862A70" w:rsidP="00FC7FE6">
      <w:pPr>
        <w:spacing w:after="0" w:line="360" w:lineRule="auto"/>
        <w:ind w:left="567" w:right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</w:t>
      </w:r>
      <w:r w:rsidR="00FC7FE6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14:paraId="7ABDCA14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5DFE62AA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У учащихся будут сформированы:</w:t>
      </w:r>
    </w:p>
    <w:p w14:paraId="031C0846" w14:textId="67DBA64E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знания и умения для организации внимания и памяти для дальнейшей успешной учёбы, активизации познавательной деятельности</w:t>
      </w:r>
    </w:p>
    <w:p w14:paraId="65762A36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-мотивация к саморазвитию познавательных и творческих способностей</w:t>
      </w:r>
    </w:p>
    <w:p w14:paraId="013E5016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-положительная самооценка за счёт повышения успешности деятельности</w:t>
      </w:r>
    </w:p>
    <w:p w14:paraId="4E9306C7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7977CF44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14:paraId="04575A3E" w14:textId="099BE3B0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управлять своим вниманием</w:t>
      </w:r>
      <w:r w:rsidR="00AC78CB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262DBDCA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справляться с большим объемом информации;</w:t>
      </w:r>
    </w:p>
    <w:p w14:paraId="43D6A9E0" w14:textId="51B5573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максимально возмещать затраты времени и усилий, вложенные в чтение</w:t>
      </w:r>
      <w:r w:rsidR="00A25922" w:rsidRPr="009178F2">
        <w:rPr>
          <w:rFonts w:ascii="Times New Roman" w:hAnsi="Times New Roman" w:cs="Times New Roman"/>
          <w:sz w:val="24"/>
          <w:szCs w:val="24"/>
        </w:rPr>
        <w:t>.</w:t>
      </w:r>
    </w:p>
    <w:p w14:paraId="1D3FD8C2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</w:p>
    <w:p w14:paraId="356B50E9" w14:textId="71905E25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-выделять в тексте самое важное и необходимое</w:t>
      </w:r>
      <w:r w:rsidR="00AC78CB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710BCA97" w14:textId="4A78B0E5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логически рассуждать, пользуясь приемами анализа, сравнения, обобщения, классификации, систематизации</w:t>
      </w:r>
      <w:r w:rsidR="00AC78CB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6C67FBCA" w14:textId="132719FC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обоснованно делать выводы, доказывать</w:t>
      </w:r>
      <w:r w:rsidR="00AC78CB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6C3354D0" w14:textId="5E1C9563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извлекать и анализировать информацию из различных источников</w:t>
      </w:r>
      <w:r w:rsidR="00AC78CB" w:rsidRPr="009178F2">
        <w:rPr>
          <w:rFonts w:ascii="Times New Roman" w:hAnsi="Times New Roman" w:cs="Times New Roman"/>
          <w:sz w:val="24"/>
          <w:szCs w:val="24"/>
        </w:rPr>
        <w:t>.</w:t>
      </w:r>
    </w:p>
    <w:p w14:paraId="0849A714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УУД: </w:t>
      </w:r>
    </w:p>
    <w:p w14:paraId="0C9B52F5" w14:textId="77777777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 - логически рассуждать, пользуясь приемами анализа, сравнения, обобщения, классификации, систематизации;</w:t>
      </w:r>
    </w:p>
    <w:p w14:paraId="0F2CDCCD" w14:textId="54BCFF06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развивать способность взаимодействия и общения с другими людьми за счет улучшения качества устной речи</w:t>
      </w:r>
      <w:r w:rsidR="00AC78CB" w:rsidRPr="009178F2">
        <w:rPr>
          <w:rFonts w:ascii="Times New Roman" w:hAnsi="Times New Roman" w:cs="Times New Roman"/>
          <w:sz w:val="24"/>
          <w:szCs w:val="24"/>
        </w:rPr>
        <w:t>.</w:t>
      </w:r>
    </w:p>
    <w:p w14:paraId="471F631D" w14:textId="364A558C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 xml:space="preserve">Освоение учащимися программы «Скорочтение» должно обеспечить следующие </w:t>
      </w:r>
      <w:r w:rsidRPr="009178F2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Pr="009178F2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14:paraId="1A2A23AF" w14:textId="566CF294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-читать свободно, бегло и выразительно вслух и про себя, со скоростью, позволяющей понимать прочитанное</w:t>
      </w:r>
      <w:r w:rsidR="00A25922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5DA7A360" w14:textId="2CA2FBDF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lastRenderedPageBreak/>
        <w:t>-свободно читать тексты больших объёмов</w:t>
      </w:r>
      <w:r w:rsidR="00A25922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03337990" w14:textId="03A56744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-владеть навыками быстрого «просмотра» читаемого текста с целью поиска информации</w:t>
      </w:r>
      <w:r w:rsidR="00A25922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68CB3B10" w14:textId="2EA16824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 владеть техник</w:t>
      </w:r>
      <w:r w:rsidR="00AC78CB" w:rsidRPr="009178F2">
        <w:rPr>
          <w:rFonts w:ascii="Times New Roman" w:hAnsi="Times New Roman" w:cs="Times New Roman"/>
          <w:sz w:val="24"/>
          <w:szCs w:val="24"/>
        </w:rPr>
        <w:t>ами</w:t>
      </w:r>
      <w:r w:rsidRPr="009178F2">
        <w:rPr>
          <w:rFonts w:ascii="Times New Roman" w:hAnsi="Times New Roman" w:cs="Times New Roman"/>
          <w:sz w:val="24"/>
          <w:szCs w:val="24"/>
        </w:rPr>
        <w:t xml:space="preserve"> скорочтения</w:t>
      </w:r>
      <w:r w:rsidR="00A25922" w:rsidRPr="009178F2">
        <w:rPr>
          <w:rFonts w:ascii="Times New Roman" w:hAnsi="Times New Roman" w:cs="Times New Roman"/>
          <w:sz w:val="24"/>
          <w:szCs w:val="24"/>
        </w:rPr>
        <w:t>;</w:t>
      </w:r>
    </w:p>
    <w:p w14:paraId="57A5C608" w14:textId="2CB4F768" w:rsidR="00862A70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-читать с применением эффективных стратегий запоминания</w:t>
      </w:r>
      <w:r w:rsidR="00A25922" w:rsidRPr="009178F2">
        <w:rPr>
          <w:rFonts w:ascii="Times New Roman" w:hAnsi="Times New Roman" w:cs="Times New Roman"/>
          <w:sz w:val="24"/>
          <w:szCs w:val="24"/>
        </w:rPr>
        <w:t>.</w:t>
      </w:r>
    </w:p>
    <w:p w14:paraId="40965C6C" w14:textId="2D96C92D" w:rsidR="00D026FE" w:rsidRPr="009178F2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 w:rsidRPr="009178F2">
        <w:rPr>
          <w:rFonts w:ascii="Times New Roman" w:hAnsi="Times New Roman" w:cs="Times New Roman"/>
          <w:sz w:val="24"/>
          <w:szCs w:val="24"/>
        </w:rPr>
        <w:t>Основной показатель качества освоения программы – увеличение скорости чтения и быстрое усвоение необходимой информации, личностный рост обучающегося, его самореализация и определение своего места в ученическом коллективе</w:t>
      </w:r>
      <w:r w:rsidR="008A7B47" w:rsidRPr="009178F2">
        <w:rPr>
          <w:rFonts w:ascii="Times New Roman" w:hAnsi="Times New Roman" w:cs="Times New Roman"/>
          <w:sz w:val="24"/>
          <w:szCs w:val="24"/>
        </w:rPr>
        <w:t>.</w:t>
      </w:r>
    </w:p>
    <w:p w14:paraId="290912CE" w14:textId="357D957A" w:rsidR="004C2627" w:rsidRPr="009178F2" w:rsidRDefault="004C2627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100078" w14:textId="0F3923E9" w:rsidR="00BD79B2" w:rsidRPr="009178F2" w:rsidRDefault="00BD79B2" w:rsidP="009178F2">
      <w:pPr>
        <w:spacing w:after="0" w:line="360" w:lineRule="auto"/>
        <w:ind w:left="567" w:right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8F2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Style w:val="a3"/>
        <w:tblW w:w="148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4961"/>
        <w:gridCol w:w="5103"/>
      </w:tblGrid>
      <w:tr w:rsidR="004C2627" w:rsidRPr="00AB0FA4" w14:paraId="375433A8" w14:textId="77777777" w:rsidTr="00FC7FE6">
        <w:tc>
          <w:tcPr>
            <w:tcW w:w="567" w:type="dxa"/>
          </w:tcPr>
          <w:p w14:paraId="3DB44198" w14:textId="6277B736" w:rsidR="004C2627" w:rsidRPr="009178F2" w:rsidRDefault="004C2627" w:rsidP="002A0939">
            <w:pPr>
              <w:ind w:left="168" w:right="118" w:hanging="27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54E9B378" w14:textId="6D68C1B0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14:paraId="2496D6E4" w14:textId="210317C3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</w:tcPr>
          <w:p w14:paraId="5E6F95FA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5103" w:type="dxa"/>
          </w:tcPr>
          <w:p w14:paraId="49BEA991" w14:textId="1DDCE298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4C2627" w:rsidRPr="009178F2" w14:paraId="4CC35753" w14:textId="77777777" w:rsidTr="00FC7FE6">
        <w:tc>
          <w:tcPr>
            <w:tcW w:w="567" w:type="dxa"/>
          </w:tcPr>
          <w:p w14:paraId="44FE159B" w14:textId="25BC80D7" w:rsidR="004C2627" w:rsidRPr="009178F2" w:rsidRDefault="004C2627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44E8734" w14:textId="3176942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Замер стартовой скорости чтения.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понимания прочитанного.</w:t>
            </w:r>
            <w:r w:rsidRPr="009178F2">
              <w:rPr>
                <w:sz w:val="24"/>
                <w:szCs w:val="24"/>
              </w:rPr>
              <w:t xml:space="preserve"> 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Престижность скорочтения.</w:t>
            </w:r>
          </w:p>
        </w:tc>
        <w:tc>
          <w:tcPr>
            <w:tcW w:w="851" w:type="dxa"/>
          </w:tcPr>
          <w:p w14:paraId="43A5A132" w14:textId="4DBA2F9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C9D4CAF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текста на время, ответы на вопросы по содержанию</w:t>
            </w:r>
          </w:p>
        </w:tc>
        <w:tc>
          <w:tcPr>
            <w:tcW w:w="5103" w:type="dxa"/>
          </w:tcPr>
          <w:p w14:paraId="4425C3B2" w14:textId="73C89F1F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Необходимость навыка быстрого и осознанного чтения в школе и повседневной жизни</w:t>
            </w:r>
          </w:p>
        </w:tc>
      </w:tr>
      <w:tr w:rsidR="004C2627" w:rsidRPr="009178F2" w14:paraId="44B5E38E" w14:textId="77777777" w:rsidTr="00FC7FE6">
        <w:tc>
          <w:tcPr>
            <w:tcW w:w="567" w:type="dxa"/>
          </w:tcPr>
          <w:p w14:paraId="24F33484" w14:textId="4BA77300" w:rsidR="004C2627" w:rsidRPr="009178F2" w:rsidRDefault="004C2627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7CF9E211" w14:textId="0DDDF9EF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Секретные упражнения  в скорочтении.</w:t>
            </w:r>
          </w:p>
        </w:tc>
        <w:tc>
          <w:tcPr>
            <w:tcW w:w="851" w:type="dxa"/>
          </w:tcPr>
          <w:p w14:paraId="19629AFE" w14:textId="7AC0FE89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8CB08E9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76E0BCA4" w14:textId="50F0B35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Сообщение о видах упражнений и знакомство с техникой их выполнения</w:t>
            </w:r>
          </w:p>
        </w:tc>
      </w:tr>
      <w:tr w:rsidR="004C2627" w:rsidRPr="009178F2" w14:paraId="7E77DF83" w14:textId="77777777" w:rsidTr="00FC7FE6">
        <w:tc>
          <w:tcPr>
            <w:tcW w:w="567" w:type="dxa"/>
          </w:tcPr>
          <w:p w14:paraId="2C7D8F90" w14:textId="6FCDF32D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E2585BD" w14:textId="3B50E66E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Расширение поля зрения. Тренировка внимания. Отработка дикции. Чтение с указкой.</w:t>
            </w:r>
          </w:p>
        </w:tc>
        <w:tc>
          <w:tcPr>
            <w:tcW w:w="851" w:type="dxa"/>
          </w:tcPr>
          <w:p w14:paraId="3088A5A9" w14:textId="4BA926F8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34DF60B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30AB1032" w14:textId="1DD6DC2C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9178F2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</w:p>
          <w:p w14:paraId="054823EF" w14:textId="2D99177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055FCAE1" w14:textId="77777777" w:rsidTr="00FC7FE6">
        <w:tc>
          <w:tcPr>
            <w:tcW w:w="567" w:type="dxa"/>
          </w:tcPr>
          <w:p w14:paraId="29D94B13" w14:textId="29BA170A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57C6A7CA" w14:textId="60E5677E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Отработка дикции. Чтение с указкой. Расширение поля зрения. Синхронизация обоих полушарий.</w:t>
            </w:r>
          </w:p>
        </w:tc>
        <w:tc>
          <w:tcPr>
            <w:tcW w:w="851" w:type="dxa"/>
          </w:tcPr>
          <w:p w14:paraId="7B1FCC51" w14:textId="3348E17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C76F3B1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306990A5" w14:textId="01CBAB40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 работа, </w:t>
            </w:r>
            <w:r w:rsidR="009178F2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</w:p>
          <w:p w14:paraId="0DEE3AC3" w14:textId="1B894BAE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</w:t>
            </w:r>
          </w:p>
        </w:tc>
      </w:tr>
      <w:tr w:rsidR="004C2627" w:rsidRPr="009178F2" w14:paraId="13009167" w14:textId="77777777" w:rsidTr="00FC7FE6">
        <w:tc>
          <w:tcPr>
            <w:tcW w:w="567" w:type="dxa"/>
          </w:tcPr>
          <w:p w14:paraId="37F75BDD" w14:textId="181D53CE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46F6CABE" w14:textId="32E70220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Тренировка на быстрое переключение внимания. Отработка дикции. Чтение с указкой. Расширение поля зрения.</w:t>
            </w:r>
          </w:p>
        </w:tc>
        <w:tc>
          <w:tcPr>
            <w:tcW w:w="851" w:type="dxa"/>
          </w:tcPr>
          <w:p w14:paraId="04CCACED" w14:textId="0DFD94BB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77390A1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3C0E2E6A" w14:textId="1940FA75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9178F2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</w:p>
          <w:p w14:paraId="3B12A1AB" w14:textId="07177C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79A5380B" w14:textId="77777777" w:rsidTr="00FC7FE6">
        <w:trPr>
          <w:trHeight w:val="1320"/>
        </w:trPr>
        <w:tc>
          <w:tcPr>
            <w:tcW w:w="567" w:type="dxa"/>
          </w:tcPr>
          <w:p w14:paraId="40C3D54A" w14:textId="073EDA56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14:paraId="17D6E673" w14:textId="7BB68B15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поля зрения. Чтение с указкой. Синхронизация обоих полушарий. </w:t>
            </w:r>
          </w:p>
        </w:tc>
        <w:tc>
          <w:tcPr>
            <w:tcW w:w="851" w:type="dxa"/>
          </w:tcPr>
          <w:p w14:paraId="2A538EF0" w14:textId="543F73E4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4E02F1C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661D163B" w14:textId="1DAACD6F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9F59C3" w14:textId="7FEFC415" w:rsidR="00FC7FE6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</w:t>
            </w:r>
          </w:p>
        </w:tc>
      </w:tr>
      <w:tr w:rsidR="004C2627" w:rsidRPr="009178F2" w14:paraId="05591B25" w14:textId="77777777" w:rsidTr="00FC7FE6">
        <w:trPr>
          <w:trHeight w:val="1692"/>
        </w:trPr>
        <w:tc>
          <w:tcPr>
            <w:tcW w:w="567" w:type="dxa"/>
          </w:tcPr>
          <w:p w14:paraId="5FC13AC0" w14:textId="6582A046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2F7C958" w14:textId="0EC84DFE" w:rsidR="004C2627" w:rsidRPr="00FC7FE6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Расширение поля зрения. Тренировка внимания. Отработка дикции. Чтение с указкой.</w:t>
            </w:r>
            <w:r w:rsidRPr="00FC7FE6">
              <w:rPr>
                <w:rFonts w:ascii="Times New Roman" w:hAnsi="Times New Roman" w:cs="Times New Roman"/>
                <w:bCs/>
                <w:sz w:val="24"/>
                <w:szCs w:val="24"/>
              </w:rPr>
              <w:t>Замер техники чтения</w:t>
            </w:r>
          </w:p>
        </w:tc>
        <w:tc>
          <w:tcPr>
            <w:tcW w:w="851" w:type="dxa"/>
          </w:tcPr>
          <w:p w14:paraId="46F3F688" w14:textId="6FA04B7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F8198B3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  <w:p w14:paraId="68ADEE5E" w14:textId="3C4F0385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текста на время, определение понимания прочитанного</w:t>
            </w:r>
          </w:p>
        </w:tc>
        <w:tc>
          <w:tcPr>
            <w:tcW w:w="5103" w:type="dxa"/>
          </w:tcPr>
          <w:p w14:paraId="184596C6" w14:textId="610F62DD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упражнение «Узор», работа со скороговорками, нейрогимнастика</w:t>
            </w:r>
          </w:p>
        </w:tc>
      </w:tr>
      <w:tr w:rsidR="004C2627" w:rsidRPr="009178F2" w14:paraId="045BBB66" w14:textId="77777777" w:rsidTr="00FC7FE6">
        <w:trPr>
          <w:trHeight w:val="1379"/>
        </w:trPr>
        <w:tc>
          <w:tcPr>
            <w:tcW w:w="567" w:type="dxa"/>
          </w:tcPr>
          <w:p w14:paraId="5A6F7979" w14:textId="75FF630B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0193FAFE" w14:textId="7D68BFD0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Отработка дикции. Чтение с указкой. Тренировка внимания. Синхронизация обоих полушарий.</w:t>
            </w:r>
          </w:p>
        </w:tc>
        <w:tc>
          <w:tcPr>
            <w:tcW w:w="851" w:type="dxa"/>
          </w:tcPr>
          <w:p w14:paraId="25108232" w14:textId="737B5690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4C76032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44C9A8A6" w14:textId="5CEBF73B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55F7A2E" w14:textId="0757BE1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</w:t>
            </w:r>
          </w:p>
        </w:tc>
      </w:tr>
      <w:tr w:rsidR="004C2627" w:rsidRPr="009178F2" w14:paraId="70A03156" w14:textId="77777777" w:rsidTr="00FC7FE6">
        <w:trPr>
          <w:trHeight w:val="1868"/>
        </w:trPr>
        <w:tc>
          <w:tcPr>
            <w:tcW w:w="567" w:type="dxa"/>
          </w:tcPr>
          <w:p w14:paraId="240F81E2" w14:textId="0444D9C5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1F67EB1" w14:textId="36939A14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памяти. Отработка дикции. Чтение с указкой. Тренировка на быстрое переключение внимания. Расширение поля зрения.</w:t>
            </w:r>
          </w:p>
        </w:tc>
        <w:tc>
          <w:tcPr>
            <w:tcW w:w="851" w:type="dxa"/>
          </w:tcPr>
          <w:p w14:paraId="6866F9A1" w14:textId="5DB4BFC8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210DBB7" w14:textId="77777777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51839192" w14:textId="1E200EF0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«Картинки», работа со скороговорками, 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  <w:proofErr w:type="spellEnd"/>
          </w:p>
        </w:tc>
      </w:tr>
      <w:tr w:rsidR="004C2627" w:rsidRPr="009178F2" w14:paraId="377F64A4" w14:textId="77777777" w:rsidTr="00FC7FE6">
        <w:trPr>
          <w:trHeight w:val="1868"/>
        </w:trPr>
        <w:tc>
          <w:tcPr>
            <w:tcW w:w="567" w:type="dxa"/>
          </w:tcPr>
          <w:p w14:paraId="77BF0D07" w14:textId="3CD88C25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7763AD64" w14:textId="578AD37F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Синхронизация обоих полушарий. Отработка дикции. Чтение с указкой. Расширение поля зрения. Тренировка внимания.</w:t>
            </w:r>
          </w:p>
        </w:tc>
        <w:tc>
          <w:tcPr>
            <w:tcW w:w="851" w:type="dxa"/>
          </w:tcPr>
          <w:p w14:paraId="45FFCC3D" w14:textId="7A2E440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AE02A45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014B2432" w14:textId="1EB3407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Рисование/письмо двумя руками, работа со скороговорками, упражнение «Стрелки», нейрогимнастика, работа со скороговорками</w:t>
            </w:r>
          </w:p>
        </w:tc>
      </w:tr>
      <w:tr w:rsidR="004C2627" w:rsidRPr="009178F2" w14:paraId="2BA96B86" w14:textId="77777777" w:rsidTr="00FC7FE6">
        <w:trPr>
          <w:trHeight w:val="1268"/>
        </w:trPr>
        <w:tc>
          <w:tcPr>
            <w:tcW w:w="567" w:type="dxa"/>
          </w:tcPr>
          <w:p w14:paraId="13E03918" w14:textId="3CBAA991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1BFAF835" w14:textId="173461D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Отработка дикции. Чтение с указкой. Расширение поля зрения.</w:t>
            </w:r>
          </w:p>
        </w:tc>
        <w:tc>
          <w:tcPr>
            <w:tcW w:w="851" w:type="dxa"/>
          </w:tcPr>
          <w:p w14:paraId="0610BC5C" w14:textId="5E61466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1620C0E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34C7B148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proofErr w:type="gram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со  скороговорками</w:t>
            </w:r>
            <w:proofErr w:type="gramEnd"/>
          </w:p>
          <w:p w14:paraId="4B16C440" w14:textId="6BE8EDD9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3DEEB0A0" w14:textId="77777777" w:rsidTr="00FC7FE6">
        <w:trPr>
          <w:trHeight w:val="1868"/>
        </w:trPr>
        <w:tc>
          <w:tcPr>
            <w:tcW w:w="567" w:type="dxa"/>
          </w:tcPr>
          <w:p w14:paraId="7DCE74CA" w14:textId="3B1E8441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</w:tcPr>
          <w:p w14:paraId="74635CEB" w14:textId="4F9A3611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Отработка дикции. Чтение с указкой. Синхронизация обоих полушарий Развитие зрительной памяти. Тренировка внимания.</w:t>
            </w:r>
          </w:p>
        </w:tc>
        <w:tc>
          <w:tcPr>
            <w:tcW w:w="851" w:type="dxa"/>
          </w:tcPr>
          <w:p w14:paraId="22F0A72C" w14:textId="54D749F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130F216" w14:textId="77777777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61F97DBD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proofErr w:type="gram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со  скороговорками</w:t>
            </w:r>
            <w:proofErr w:type="gramEnd"/>
          </w:p>
          <w:p w14:paraId="054A09F2" w14:textId="3B59A8AE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1A1BCF37" w14:textId="77777777" w:rsidTr="00FC7FE6">
        <w:trPr>
          <w:trHeight w:val="1379"/>
        </w:trPr>
        <w:tc>
          <w:tcPr>
            <w:tcW w:w="567" w:type="dxa"/>
          </w:tcPr>
          <w:p w14:paraId="042DC4AD" w14:textId="5CD7CF92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14:paraId="6ADED3B9" w14:textId="05F23CA9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Расширение поля зрения. Отработка дикции. Чтение с указкой. Развитие наглядно-образной памяти.</w:t>
            </w:r>
          </w:p>
        </w:tc>
        <w:tc>
          <w:tcPr>
            <w:tcW w:w="851" w:type="dxa"/>
          </w:tcPr>
          <w:p w14:paraId="016D46DD" w14:textId="623D736D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73A13C9D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58443A11" w14:textId="0BF6302E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 работа,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  <w:r w:rsidR="00FC7FE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</w:t>
            </w:r>
          </w:p>
        </w:tc>
      </w:tr>
      <w:tr w:rsidR="004C2627" w:rsidRPr="009178F2" w14:paraId="4475CCDE" w14:textId="77777777" w:rsidTr="00FC7FE6">
        <w:trPr>
          <w:trHeight w:val="1868"/>
        </w:trPr>
        <w:tc>
          <w:tcPr>
            <w:tcW w:w="567" w:type="dxa"/>
          </w:tcPr>
          <w:p w14:paraId="765510B5" w14:textId="19C9BD9D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14:paraId="386EEC36" w14:textId="73B0235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Синхронизация обоих полушарий. Отработка дикции. Чтение с указкой. Тренировка внимания. Развитие зрительной памяти.</w:t>
            </w:r>
          </w:p>
        </w:tc>
        <w:tc>
          <w:tcPr>
            <w:tcW w:w="851" w:type="dxa"/>
          </w:tcPr>
          <w:p w14:paraId="1268A238" w14:textId="17B03C1F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551F1CD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53240693" w14:textId="5D1AE4E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Рисование/письмо двумя руками, работа со скороговорками, упражнение «Стрелки», нейрогимнастика, работа со скороговорками</w:t>
            </w:r>
          </w:p>
        </w:tc>
      </w:tr>
      <w:tr w:rsidR="004C2627" w:rsidRPr="009178F2" w14:paraId="7A02AEA4" w14:textId="77777777" w:rsidTr="00FC7FE6">
        <w:trPr>
          <w:trHeight w:val="1868"/>
        </w:trPr>
        <w:tc>
          <w:tcPr>
            <w:tcW w:w="567" w:type="dxa"/>
          </w:tcPr>
          <w:p w14:paraId="2D3FDED4" w14:textId="4D97F724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14:paraId="06542683" w14:textId="1CB89F6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Расширение поля зрения. Отработка дикции. Чтение с указкой. Синхронизация обоих полушарий. Развитие наглядно-образной памяти</w:t>
            </w:r>
          </w:p>
        </w:tc>
        <w:tc>
          <w:tcPr>
            <w:tcW w:w="851" w:type="dxa"/>
          </w:tcPr>
          <w:p w14:paraId="65562B9B" w14:textId="5EFF2B41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B6D69D7" w14:textId="77777777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35D3C61B" w14:textId="6BCB9A40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Упражнения «Игрушки», «Узор», «Стрелки», работа со скороговорками, нейрогимнастика</w:t>
            </w:r>
          </w:p>
        </w:tc>
      </w:tr>
      <w:tr w:rsidR="004C2627" w:rsidRPr="009178F2" w14:paraId="11C9663F" w14:textId="77777777" w:rsidTr="00FC7FE6">
        <w:trPr>
          <w:trHeight w:val="1868"/>
        </w:trPr>
        <w:tc>
          <w:tcPr>
            <w:tcW w:w="567" w:type="dxa"/>
          </w:tcPr>
          <w:p w14:paraId="65359011" w14:textId="1484D355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52E4C334" w14:textId="5658B38C" w:rsidR="00FC7FE6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Быстрое переключение и тренировка внимания. Отработка дикции. Чтение с указкой. Синхронизация обоих полушарий.</w:t>
            </w:r>
          </w:p>
        </w:tc>
        <w:tc>
          <w:tcPr>
            <w:tcW w:w="851" w:type="dxa"/>
          </w:tcPr>
          <w:p w14:paraId="2D21725D" w14:textId="7E2B4D14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FA43344" w14:textId="77777777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772D36C5" w14:textId="7CE97585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Рисование/письмо двумя руками, упражнение «Точки», «Узор», работа со скороговорками, нейрогимнастика</w:t>
            </w:r>
          </w:p>
        </w:tc>
      </w:tr>
      <w:tr w:rsidR="004C2627" w:rsidRPr="009178F2" w14:paraId="04C366C7" w14:textId="77777777" w:rsidTr="00FC7FE6">
        <w:trPr>
          <w:trHeight w:val="1095"/>
        </w:trPr>
        <w:tc>
          <w:tcPr>
            <w:tcW w:w="567" w:type="dxa"/>
          </w:tcPr>
          <w:p w14:paraId="21E9D6DE" w14:textId="7093C0E8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14:paraId="22E4D60C" w14:textId="1C2C713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Увеличение поля зрения. Отработка дикции. Чтение с закладкой</w:t>
            </w:r>
          </w:p>
        </w:tc>
        <w:tc>
          <w:tcPr>
            <w:tcW w:w="851" w:type="dxa"/>
          </w:tcPr>
          <w:p w14:paraId="3FF44434" w14:textId="5E38EAC1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0A7749C" w14:textId="77777777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234E5B4A" w14:textId="2FCEC963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</w:p>
          <w:p w14:paraId="18E9616D" w14:textId="1010F5FC" w:rsidR="004C2627" w:rsidRPr="009178F2" w:rsidRDefault="004C2627" w:rsidP="002A0939">
            <w:pPr>
              <w:pStyle w:val="a5"/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09CA0AF2" w14:textId="77777777" w:rsidTr="00FC7FE6">
        <w:trPr>
          <w:trHeight w:val="1336"/>
        </w:trPr>
        <w:tc>
          <w:tcPr>
            <w:tcW w:w="567" w:type="dxa"/>
          </w:tcPr>
          <w:p w14:paraId="3835BCF0" w14:textId="2D0E7F8B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402" w:type="dxa"/>
          </w:tcPr>
          <w:p w14:paraId="009E1011" w14:textId="221C6ED7" w:rsidR="00FC7FE6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Синхронизация обоих полушарий. Отработка дикции. Чтение с закладкой. Тренировка внимания.</w:t>
            </w:r>
          </w:p>
        </w:tc>
        <w:tc>
          <w:tcPr>
            <w:tcW w:w="851" w:type="dxa"/>
          </w:tcPr>
          <w:p w14:paraId="4ADB1D96" w14:textId="4892DCEF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7977451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75B97EB0" w14:textId="5190D26A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</w:p>
          <w:p w14:paraId="530AF349" w14:textId="683E245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69348285" w14:textId="77777777" w:rsidTr="00FC7FE6">
        <w:trPr>
          <w:trHeight w:val="1589"/>
        </w:trPr>
        <w:tc>
          <w:tcPr>
            <w:tcW w:w="567" w:type="dxa"/>
          </w:tcPr>
          <w:p w14:paraId="726370D1" w14:textId="71C21C31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14:paraId="6BEBF982" w14:textId="7D68C130" w:rsidR="00FC7FE6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Развитие зрительной памяти. Быстрое переключение и тренировка внимания. Синхронизация обоих п</w:t>
            </w:r>
            <w:r w:rsidR="00FC7FE6">
              <w:rPr>
                <w:rFonts w:ascii="Times New Roman" w:hAnsi="Times New Roman" w:cs="Times New Roman"/>
                <w:sz w:val="24"/>
                <w:szCs w:val="24"/>
              </w:rPr>
              <w:t>олушарий.</w:t>
            </w:r>
          </w:p>
        </w:tc>
        <w:tc>
          <w:tcPr>
            <w:tcW w:w="851" w:type="dxa"/>
          </w:tcPr>
          <w:p w14:paraId="56CFEC88" w14:textId="07084839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245F2CF9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01B20470" w14:textId="3176F4EC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Рисование/письмо двумя руками, работа со скороговорками, упражнение «Стрелки», нейрогимнастика, работа со скороговорками</w:t>
            </w:r>
          </w:p>
        </w:tc>
      </w:tr>
      <w:tr w:rsidR="004C2627" w:rsidRPr="009178F2" w14:paraId="576DE598" w14:textId="77777777" w:rsidTr="00FC7FE6">
        <w:trPr>
          <w:trHeight w:val="1116"/>
        </w:trPr>
        <w:tc>
          <w:tcPr>
            <w:tcW w:w="567" w:type="dxa"/>
          </w:tcPr>
          <w:p w14:paraId="6AE848B6" w14:textId="0F51F7E5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14:paraId="6C3A60AE" w14:textId="539E028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Работа с текстами с применением техник скорочтения.</w:t>
            </w:r>
          </w:p>
        </w:tc>
        <w:tc>
          <w:tcPr>
            <w:tcW w:w="851" w:type="dxa"/>
          </w:tcPr>
          <w:p w14:paraId="169BE913" w14:textId="63C76FB2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1FDEED8" w14:textId="77777777" w:rsidR="004C2627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текстов и определение понимания прочитанного</w:t>
            </w:r>
          </w:p>
        </w:tc>
        <w:tc>
          <w:tcPr>
            <w:tcW w:w="5103" w:type="dxa"/>
          </w:tcPr>
          <w:p w14:paraId="76494D19" w14:textId="6F56C69A" w:rsidR="00FC7FE6" w:rsidRPr="009178F2" w:rsidRDefault="004C2627" w:rsidP="002A0939">
            <w:pPr>
              <w:ind w:left="33" w:right="118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с «моторчиком», чтение с закладкой</w:t>
            </w:r>
          </w:p>
        </w:tc>
      </w:tr>
      <w:tr w:rsidR="004C2627" w:rsidRPr="009178F2" w14:paraId="552F1BAE" w14:textId="77777777" w:rsidTr="00FC7FE6">
        <w:trPr>
          <w:trHeight w:val="985"/>
        </w:trPr>
        <w:tc>
          <w:tcPr>
            <w:tcW w:w="567" w:type="dxa"/>
          </w:tcPr>
          <w:p w14:paraId="0087B344" w14:textId="7EFF4530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14:paraId="70F4E75B" w14:textId="6FD31415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Работа с текстами с применением техник скорочтения.</w:t>
            </w:r>
          </w:p>
        </w:tc>
        <w:tc>
          <w:tcPr>
            <w:tcW w:w="851" w:type="dxa"/>
          </w:tcPr>
          <w:p w14:paraId="7E5C7BFA" w14:textId="7514FA52" w:rsidR="004C2627" w:rsidRPr="009178F2" w:rsidRDefault="004C2627" w:rsidP="002A0939">
            <w:pPr>
              <w:ind w:left="567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6F7FABE" w14:textId="77777777" w:rsidR="004C2627" w:rsidRPr="009178F2" w:rsidRDefault="004C2627" w:rsidP="002A0939">
            <w:pPr>
              <w:ind w:right="118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Чтение текстов и определение понимания прочитанного</w:t>
            </w:r>
          </w:p>
        </w:tc>
        <w:tc>
          <w:tcPr>
            <w:tcW w:w="5103" w:type="dxa"/>
          </w:tcPr>
          <w:p w14:paraId="3D0D1D2E" w14:textId="54E2D3FA" w:rsidR="004C2627" w:rsidRPr="009178F2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с «моторчиком», чтение с закладкой</w:t>
            </w:r>
          </w:p>
        </w:tc>
      </w:tr>
      <w:tr w:rsidR="004C2627" w:rsidRPr="009178F2" w14:paraId="24752878" w14:textId="77777777" w:rsidTr="00FC7FE6">
        <w:trPr>
          <w:trHeight w:val="182"/>
        </w:trPr>
        <w:tc>
          <w:tcPr>
            <w:tcW w:w="567" w:type="dxa"/>
          </w:tcPr>
          <w:p w14:paraId="5D8A8B5D" w14:textId="42A23257" w:rsidR="004C2627" w:rsidRPr="009178F2" w:rsidRDefault="00360386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14:paraId="271146C1" w14:textId="364EFADF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с закладкой. Расширение поля зрения. Тренировка внимания. Отработка дикции.</w:t>
            </w:r>
          </w:p>
        </w:tc>
        <w:tc>
          <w:tcPr>
            <w:tcW w:w="851" w:type="dxa"/>
          </w:tcPr>
          <w:p w14:paraId="5CD41707" w14:textId="40D402E4" w:rsidR="004C2627" w:rsidRPr="009178F2" w:rsidRDefault="004C2627" w:rsidP="002A0939">
            <w:pPr>
              <w:ind w:left="567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09B9F5D5" w14:textId="77777777" w:rsidR="004C2627" w:rsidRPr="009178F2" w:rsidRDefault="004C2627" w:rsidP="002A0939">
            <w:pPr>
              <w:ind w:left="35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4F845B3B" w14:textId="45DF5640" w:rsidR="004C2627" w:rsidRPr="009178F2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чтение с указкой, работа со  скороговорками</w:t>
            </w:r>
            <w:r w:rsidR="00FC7F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65D4FFDE" w14:textId="77777777" w:rsidTr="00FC7FE6">
        <w:trPr>
          <w:trHeight w:val="178"/>
        </w:trPr>
        <w:tc>
          <w:tcPr>
            <w:tcW w:w="567" w:type="dxa"/>
          </w:tcPr>
          <w:p w14:paraId="06C1D32E" w14:textId="64F6B088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14:paraId="06B6C978" w14:textId="77777777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Отработка дикции. Чтение с указкой. Синхронизация обоих полушарий Развитие зрительной памяти. Тренировка внимания.</w:t>
            </w:r>
          </w:p>
          <w:p w14:paraId="54CF439B" w14:textId="66BF7529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Замер техники чтения</w:t>
            </w:r>
          </w:p>
        </w:tc>
        <w:tc>
          <w:tcPr>
            <w:tcW w:w="851" w:type="dxa"/>
          </w:tcPr>
          <w:p w14:paraId="2E617E7B" w14:textId="2D79895A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C85B868" w14:textId="77777777" w:rsidR="004C2627" w:rsidRPr="009178F2" w:rsidRDefault="004C2627" w:rsidP="002A0939">
            <w:pPr>
              <w:pStyle w:val="a5"/>
              <w:ind w:left="177" w:right="118" w:hanging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  <w:p w14:paraId="214B5802" w14:textId="66B2BFE6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текста на время, определение понимания прочитанного</w:t>
            </w:r>
          </w:p>
        </w:tc>
        <w:tc>
          <w:tcPr>
            <w:tcW w:w="5103" w:type="dxa"/>
          </w:tcPr>
          <w:p w14:paraId="6D3E011C" w14:textId="11DE5374" w:rsidR="004C2627" w:rsidRPr="00FC7FE6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 работа,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  <w:r w:rsidR="00FC7FE6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</w:t>
            </w:r>
          </w:p>
        </w:tc>
      </w:tr>
      <w:tr w:rsidR="004C2627" w:rsidRPr="009178F2" w14:paraId="4BE8EC19" w14:textId="77777777" w:rsidTr="00FC7FE6">
        <w:trPr>
          <w:trHeight w:val="178"/>
        </w:trPr>
        <w:tc>
          <w:tcPr>
            <w:tcW w:w="567" w:type="dxa"/>
          </w:tcPr>
          <w:p w14:paraId="51890D92" w14:textId="579F5856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14:paraId="11DA8411" w14:textId="3B6BBBA4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Тренировка на быстрое переключение внимания. Синхронизация обоих полушарий Отработка дикции. Чтение с указкой.</w:t>
            </w:r>
          </w:p>
        </w:tc>
        <w:tc>
          <w:tcPr>
            <w:tcW w:w="851" w:type="dxa"/>
          </w:tcPr>
          <w:p w14:paraId="0709347B" w14:textId="7FE8E0E1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A1A8E56" w14:textId="77777777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072EFDEC" w14:textId="2DBD247A" w:rsidR="004C2627" w:rsidRPr="00FC7FE6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proofErr w:type="spellStart"/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скороговорками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,нейрогимнастика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рисование/письмо двумя руками</w:t>
            </w:r>
          </w:p>
        </w:tc>
      </w:tr>
      <w:tr w:rsidR="004C2627" w:rsidRPr="009178F2" w14:paraId="110D7DFB" w14:textId="77777777" w:rsidTr="00FC7FE6">
        <w:trPr>
          <w:trHeight w:val="178"/>
        </w:trPr>
        <w:tc>
          <w:tcPr>
            <w:tcW w:w="567" w:type="dxa"/>
          </w:tcPr>
          <w:p w14:paraId="41B64A95" w14:textId="1C1DD529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14:paraId="09580542" w14:textId="2F0A693B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Синхронизация обоих полушарий Отработка 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дикции. Чтение с указкой Тренировка внимания.</w:t>
            </w:r>
          </w:p>
        </w:tc>
        <w:tc>
          <w:tcPr>
            <w:tcW w:w="851" w:type="dxa"/>
          </w:tcPr>
          <w:p w14:paraId="10CE6143" w14:textId="2408231B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</w:tcPr>
          <w:p w14:paraId="198DDD92" w14:textId="77777777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2EC04AC4" w14:textId="77777777" w:rsidR="004C2627" w:rsidRPr="009178F2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Скороговорки, 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упражнение «Стрелки»,</w:t>
            </w:r>
          </w:p>
          <w:p w14:paraId="5876083A" w14:textId="22010DC8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нейрогимнастика</w:t>
            </w:r>
          </w:p>
        </w:tc>
      </w:tr>
      <w:tr w:rsidR="004C2627" w:rsidRPr="009178F2" w14:paraId="5E1AC9A8" w14:textId="77777777" w:rsidTr="00FC7FE6">
        <w:trPr>
          <w:trHeight w:val="178"/>
        </w:trPr>
        <w:tc>
          <w:tcPr>
            <w:tcW w:w="567" w:type="dxa"/>
          </w:tcPr>
          <w:p w14:paraId="4DA6C160" w14:textId="46578025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02" w:type="dxa"/>
          </w:tcPr>
          <w:p w14:paraId="11556CC0" w14:textId="22626824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Отработка дикции. Расширение поля зрения.</w:t>
            </w:r>
          </w:p>
        </w:tc>
        <w:tc>
          <w:tcPr>
            <w:tcW w:w="851" w:type="dxa"/>
          </w:tcPr>
          <w:p w14:paraId="1539B24E" w14:textId="673796F3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F0F4B42" w14:textId="74EC755B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</w:t>
            </w:r>
            <w:r w:rsidR="003518E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пах</w:t>
            </w:r>
          </w:p>
        </w:tc>
        <w:tc>
          <w:tcPr>
            <w:tcW w:w="5103" w:type="dxa"/>
          </w:tcPr>
          <w:p w14:paraId="617A28C9" w14:textId="1D7A7D90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упражнение «Узор», работа со скороговорками, нейрогимнастика</w:t>
            </w:r>
          </w:p>
        </w:tc>
      </w:tr>
      <w:tr w:rsidR="004C2627" w:rsidRPr="009178F2" w14:paraId="36848F83" w14:textId="77777777" w:rsidTr="00FC7FE6">
        <w:trPr>
          <w:trHeight w:val="178"/>
        </w:trPr>
        <w:tc>
          <w:tcPr>
            <w:tcW w:w="567" w:type="dxa"/>
          </w:tcPr>
          <w:p w14:paraId="44B72259" w14:textId="77679EA5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14:paraId="40AD94E3" w14:textId="52CCEE2E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Отработка дикции. Синхронизация обоих полушарий. Развитие зрительной памяти. Тренировка внимания.</w:t>
            </w:r>
          </w:p>
        </w:tc>
        <w:tc>
          <w:tcPr>
            <w:tcW w:w="851" w:type="dxa"/>
          </w:tcPr>
          <w:p w14:paraId="5E359929" w14:textId="5AA6E7CE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57E4C469" w14:textId="77777777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4941ABC9" w14:textId="517342B0" w:rsidR="004C2627" w:rsidRPr="00FC7FE6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7F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</w:t>
            </w:r>
          </w:p>
        </w:tc>
      </w:tr>
      <w:tr w:rsidR="004C2627" w:rsidRPr="009178F2" w14:paraId="3B784871" w14:textId="77777777" w:rsidTr="00FC7FE6">
        <w:trPr>
          <w:trHeight w:val="178"/>
        </w:trPr>
        <w:tc>
          <w:tcPr>
            <w:tcW w:w="567" w:type="dxa"/>
          </w:tcPr>
          <w:p w14:paraId="1197DD39" w14:textId="2E25042A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627" w:rsidRPr="00917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0A0E81A4" w14:textId="2A6254CF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Мнемотехники. Быстрое переключение и тренировка внимания. Синхронизация обоих полушарий.</w:t>
            </w:r>
          </w:p>
        </w:tc>
        <w:tc>
          <w:tcPr>
            <w:tcW w:w="851" w:type="dxa"/>
          </w:tcPr>
          <w:p w14:paraId="69903150" w14:textId="18522031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2772B886" w14:textId="77777777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индивидуально/в парах/группах</w:t>
            </w:r>
          </w:p>
        </w:tc>
        <w:tc>
          <w:tcPr>
            <w:tcW w:w="5103" w:type="dxa"/>
          </w:tcPr>
          <w:p w14:paraId="6982CA7D" w14:textId="1483862F" w:rsidR="004C2627" w:rsidRPr="009178F2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, чтение с указкой, работа </w:t>
            </w:r>
            <w:r w:rsidR="00FC7FE6" w:rsidRPr="009178F2">
              <w:rPr>
                <w:rFonts w:ascii="Times New Roman" w:hAnsi="Times New Roman" w:cs="Times New Roman"/>
                <w:sz w:val="24"/>
                <w:szCs w:val="24"/>
              </w:rPr>
              <w:t>со скороговорками</w:t>
            </w: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C0C7DE" w14:textId="3B77EE21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рисование/письмо двумя руками, мнемотехника «Ассоциация»</w:t>
            </w:r>
          </w:p>
        </w:tc>
      </w:tr>
      <w:tr w:rsidR="004C2627" w:rsidRPr="009178F2" w14:paraId="4CA9C388" w14:textId="77777777" w:rsidTr="00FC7FE6">
        <w:trPr>
          <w:trHeight w:val="30"/>
        </w:trPr>
        <w:tc>
          <w:tcPr>
            <w:tcW w:w="567" w:type="dxa"/>
          </w:tcPr>
          <w:p w14:paraId="107FE069" w14:textId="77951855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2627" w:rsidRPr="009178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14D0C8F4" w14:textId="134EF1A1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Применение техник скорочтения в работе с текстом.</w:t>
            </w:r>
          </w:p>
        </w:tc>
        <w:tc>
          <w:tcPr>
            <w:tcW w:w="851" w:type="dxa"/>
          </w:tcPr>
          <w:p w14:paraId="28BA03F2" w14:textId="21A9AD9A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C68D93D" w14:textId="77777777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Чтение текстов и определение понимания прочитанного</w:t>
            </w:r>
          </w:p>
        </w:tc>
        <w:tc>
          <w:tcPr>
            <w:tcW w:w="5103" w:type="dxa"/>
          </w:tcPr>
          <w:p w14:paraId="480F03E8" w14:textId="77777777" w:rsidR="004C2627" w:rsidRPr="009178F2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Скороговорки, 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упражнение «Стрелки»,</w:t>
            </w:r>
          </w:p>
          <w:p w14:paraId="03362373" w14:textId="0315AE02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</w:t>
            </w:r>
          </w:p>
        </w:tc>
      </w:tr>
      <w:tr w:rsidR="004C2627" w:rsidRPr="009178F2" w14:paraId="455CED01" w14:textId="77777777" w:rsidTr="00FC7FE6">
        <w:trPr>
          <w:trHeight w:val="20"/>
        </w:trPr>
        <w:tc>
          <w:tcPr>
            <w:tcW w:w="567" w:type="dxa"/>
          </w:tcPr>
          <w:p w14:paraId="2A9C5B82" w14:textId="49983109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14:paraId="4B6F4485" w14:textId="0091A941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Увеличение «пятна ясного видения». Развитие зрительной памяти.</w:t>
            </w:r>
          </w:p>
        </w:tc>
        <w:tc>
          <w:tcPr>
            <w:tcW w:w="851" w:type="dxa"/>
          </w:tcPr>
          <w:p w14:paraId="06A4884C" w14:textId="6EA8E7A0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B6677C1" w14:textId="3BAB39B7" w:rsidR="004C2627" w:rsidRPr="009178F2" w:rsidRDefault="00FC7FE6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 </w:t>
            </w:r>
            <w:r w:rsidR="004C2627" w:rsidRPr="009178F2">
              <w:rPr>
                <w:rFonts w:ascii="Times New Roman" w:hAnsi="Times New Roman" w:cs="Times New Roman"/>
                <w:sz w:val="24"/>
                <w:szCs w:val="24"/>
              </w:rPr>
              <w:t>упражнений индивидуально/в парах/группах</w:t>
            </w:r>
          </w:p>
        </w:tc>
        <w:tc>
          <w:tcPr>
            <w:tcW w:w="5103" w:type="dxa"/>
          </w:tcPr>
          <w:p w14:paraId="70959DE2" w14:textId="77777777" w:rsidR="004C2627" w:rsidRPr="009178F2" w:rsidRDefault="004C2627" w:rsidP="002A0939">
            <w:pPr>
              <w:ind w:left="174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Скороговорки, 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упражнение «Стрелки»,</w:t>
            </w:r>
          </w:p>
          <w:p w14:paraId="710D8740" w14:textId="36D6E49B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Нейрогимнастика, упражнение «Картинки», письмо двумя руками</w:t>
            </w:r>
          </w:p>
        </w:tc>
      </w:tr>
      <w:tr w:rsidR="004C2627" w:rsidRPr="009178F2" w14:paraId="31B0F46F" w14:textId="77777777" w:rsidTr="00FC7FE6">
        <w:trPr>
          <w:trHeight w:val="20"/>
        </w:trPr>
        <w:tc>
          <w:tcPr>
            <w:tcW w:w="567" w:type="dxa"/>
          </w:tcPr>
          <w:p w14:paraId="5011C625" w14:textId="36D455B4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14:paraId="54EB56BA" w14:textId="6B5DEF56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Увеличение угла зрения. Быстрое переключение и тренировка внимания. Синхронизация обоих полушарий.</w:t>
            </w:r>
          </w:p>
        </w:tc>
        <w:tc>
          <w:tcPr>
            <w:tcW w:w="851" w:type="dxa"/>
          </w:tcPr>
          <w:p w14:paraId="636AFCE1" w14:textId="7BFB3CF5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1CFA7999" w14:textId="57DD31DF" w:rsidR="004C2627" w:rsidRPr="009178F2" w:rsidRDefault="00FC7FE6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 </w:t>
            </w:r>
            <w:r w:rsidR="004C2627" w:rsidRPr="009178F2">
              <w:rPr>
                <w:rFonts w:ascii="Times New Roman" w:hAnsi="Times New Roman" w:cs="Times New Roman"/>
                <w:sz w:val="24"/>
                <w:szCs w:val="24"/>
              </w:rPr>
              <w:t>упражнений индивидуально/в парах/группах</w:t>
            </w:r>
          </w:p>
        </w:tc>
        <w:tc>
          <w:tcPr>
            <w:tcW w:w="5103" w:type="dxa"/>
          </w:tcPr>
          <w:p w14:paraId="1A741F61" w14:textId="11E9D2DE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Упражнения «Игрушки», «Узор», «Стрелки», работа со скороговорками, нейрогимнастика</w:t>
            </w:r>
          </w:p>
        </w:tc>
      </w:tr>
      <w:tr w:rsidR="004C2627" w:rsidRPr="009178F2" w14:paraId="62BAD221" w14:textId="77777777" w:rsidTr="00FC7FE6">
        <w:trPr>
          <w:trHeight w:val="20"/>
        </w:trPr>
        <w:tc>
          <w:tcPr>
            <w:tcW w:w="567" w:type="dxa"/>
          </w:tcPr>
          <w:p w14:paraId="7A5BBC33" w14:textId="5040C5AF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14:paraId="2C4FE651" w14:textId="4A901D78" w:rsidR="004C2627" w:rsidRPr="009178F2" w:rsidRDefault="004C2627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зрительной памяти. Чтение с указкой. </w:t>
            </w:r>
          </w:p>
        </w:tc>
        <w:tc>
          <w:tcPr>
            <w:tcW w:w="851" w:type="dxa"/>
          </w:tcPr>
          <w:p w14:paraId="10437996" w14:textId="5B6C18A5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F144653" w14:textId="203E7562" w:rsidR="004C2627" w:rsidRPr="009178F2" w:rsidRDefault="00FC7FE6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 </w:t>
            </w:r>
            <w:r w:rsidR="004C2627" w:rsidRPr="009178F2">
              <w:rPr>
                <w:rFonts w:ascii="Times New Roman" w:hAnsi="Times New Roman" w:cs="Times New Roman"/>
                <w:sz w:val="24"/>
                <w:szCs w:val="24"/>
              </w:rPr>
              <w:t>упражнений индивидуально/в парах/группах</w:t>
            </w:r>
          </w:p>
        </w:tc>
        <w:tc>
          <w:tcPr>
            <w:tcW w:w="5103" w:type="dxa"/>
          </w:tcPr>
          <w:p w14:paraId="079C1FE6" w14:textId="648BEC22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Таблицы </w:t>
            </w:r>
            <w:proofErr w:type="spellStart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, работа со скороговорками, нейрогимнастика</w:t>
            </w:r>
          </w:p>
        </w:tc>
      </w:tr>
      <w:tr w:rsidR="004C2627" w:rsidRPr="009178F2" w14:paraId="56BD2A4B" w14:textId="77777777" w:rsidTr="00FC7FE6">
        <w:trPr>
          <w:trHeight w:val="20"/>
        </w:trPr>
        <w:tc>
          <w:tcPr>
            <w:tcW w:w="567" w:type="dxa"/>
          </w:tcPr>
          <w:p w14:paraId="7A7D97C9" w14:textId="2DC5BCD4" w:rsidR="004C2627" w:rsidRPr="009178F2" w:rsidRDefault="009178F2" w:rsidP="002A0939">
            <w:pPr>
              <w:ind w:left="168" w:right="118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14:paraId="3F34E192" w14:textId="1F9DB60C" w:rsidR="004C2627" w:rsidRPr="009178F2" w:rsidRDefault="009178F2" w:rsidP="002A0939">
            <w:pPr>
              <w:ind w:left="35" w:right="118" w:firstLine="53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на быстрое переключение внимания. Расширение поля зрения. </w:t>
            </w:r>
            <w:r w:rsidR="004C2627" w:rsidRPr="0091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замер скорости чтения.</w:t>
            </w:r>
          </w:p>
        </w:tc>
        <w:tc>
          <w:tcPr>
            <w:tcW w:w="851" w:type="dxa"/>
          </w:tcPr>
          <w:p w14:paraId="6ABE7913" w14:textId="5CFA4DF4" w:rsidR="004C2627" w:rsidRPr="009178F2" w:rsidRDefault="004C2627" w:rsidP="002A0939">
            <w:pPr>
              <w:ind w:left="567" w:right="118"/>
              <w:jc w:val="both"/>
              <w:rPr>
                <w:sz w:val="24"/>
                <w:szCs w:val="24"/>
              </w:rPr>
            </w:pPr>
            <w:r w:rsidRPr="009178F2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6C3E7F23" w14:textId="77777777" w:rsidR="004C2627" w:rsidRPr="009178F2" w:rsidRDefault="004C2627" w:rsidP="002A0939">
            <w:pPr>
              <w:pStyle w:val="a5"/>
              <w:ind w:left="177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Чтение текста на время, определение понимания прочитанного, обсуждение результатов работы на курсе</w:t>
            </w:r>
          </w:p>
        </w:tc>
        <w:tc>
          <w:tcPr>
            <w:tcW w:w="5103" w:type="dxa"/>
          </w:tcPr>
          <w:p w14:paraId="2837C258" w14:textId="4907D5AE" w:rsidR="004C2627" w:rsidRPr="009178F2" w:rsidRDefault="004C2627" w:rsidP="002A0939">
            <w:pPr>
              <w:pStyle w:val="a5"/>
              <w:ind w:left="174" w:right="118"/>
              <w:jc w:val="both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9178F2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Чтение с «моторчиком»</w:t>
            </w:r>
          </w:p>
        </w:tc>
      </w:tr>
    </w:tbl>
    <w:p w14:paraId="27441BA1" w14:textId="586A7016" w:rsidR="00862A70" w:rsidRDefault="00862A70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</w:p>
    <w:p w14:paraId="065AEBDD" w14:textId="69173807" w:rsidR="00AB0FA4" w:rsidRDefault="00AB0FA4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</w:p>
    <w:p w14:paraId="3ACD4DF8" w14:textId="04D56D69" w:rsidR="00AB0FA4" w:rsidRPr="009178F2" w:rsidRDefault="00AB0FA4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963E0D1" wp14:editId="0BDD8842">
                <wp:extent cx="304800" cy="304800"/>
                <wp:effectExtent l="0" t="0" r="0" b="0"/>
                <wp:docPr id="1" name="Прямоугольник 1" descr="blob:https://web.telegram.org/5667df31-c4e4-436c-97a9-92bb719398d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54AA03" id="Прямоугольник 1" o:spid="_x0000_s1026" alt="blob:https://web.telegram.org/5667df31-c4e4-436c-97a9-92bb719398d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yTMOADAMAABM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5E1197" w:rsidRPr="005E1197">
        <w:rPr>
          <w:noProof/>
          <w:lang w:eastAsia="ru-RU"/>
        </w:rPr>
        <w:t xml:space="preserve"> </w:t>
      </w:r>
      <w:r w:rsidR="005E1197" w:rsidRPr="005E1197">
        <w:drawing>
          <wp:inline distT="0" distB="0" distL="0" distR="0" wp14:anchorId="3EDB6F05" wp14:editId="3F7BA0D2">
            <wp:extent cx="4921885" cy="6647180"/>
            <wp:effectExtent l="0" t="5397" r="6667" b="666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21885" cy="664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0FA4">
        <w:t xml:space="preserve"> </w:t>
      </w:r>
      <w:r w:rsidRPr="00AB0FA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 wp14:anchorId="0F96D75E" wp14:editId="70E1E113">
                <wp:extent cx="304800" cy="304800"/>
                <wp:effectExtent l="0" t="0" r="0" b="0"/>
                <wp:docPr id="2" name="Прямоугольник 2" descr="blob:https://web.telegram.org/5667df31-c4e4-436c-97a9-92bb719398d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CD9E6" id="Прямоугольник 2" o:spid="_x0000_s1026" alt="blob:https://web.telegram.org/5667df31-c4e4-436c-97a9-92bb719398d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9ddmA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E12153" w:rsidRPr="00E121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14:paraId="5B841690" w14:textId="77777777" w:rsidR="00215DC5" w:rsidRPr="009178F2" w:rsidRDefault="00215DC5" w:rsidP="009178F2">
      <w:pPr>
        <w:spacing w:after="0" w:line="360" w:lineRule="auto"/>
        <w:ind w:left="567" w:right="118"/>
        <w:jc w:val="both"/>
        <w:rPr>
          <w:rFonts w:ascii="Times New Roman" w:hAnsi="Times New Roman" w:cs="Times New Roman"/>
          <w:sz w:val="24"/>
          <w:szCs w:val="24"/>
        </w:rPr>
      </w:pPr>
    </w:p>
    <w:sectPr w:rsidR="00215DC5" w:rsidRPr="009178F2" w:rsidSect="00FC7FE6">
      <w:pgSz w:w="16838" w:h="11906" w:orient="landscape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E0B50"/>
    <w:multiLevelType w:val="hybridMultilevel"/>
    <w:tmpl w:val="3E780778"/>
    <w:lvl w:ilvl="0" w:tplc="ADF4E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70"/>
    <w:rsid w:val="00015720"/>
    <w:rsid w:val="00015902"/>
    <w:rsid w:val="0002551A"/>
    <w:rsid w:val="00027044"/>
    <w:rsid w:val="0005395E"/>
    <w:rsid w:val="00054A72"/>
    <w:rsid w:val="00065728"/>
    <w:rsid w:val="0007611B"/>
    <w:rsid w:val="00090E9D"/>
    <w:rsid w:val="000B704D"/>
    <w:rsid w:val="000B7AB1"/>
    <w:rsid w:val="00113BC9"/>
    <w:rsid w:val="00150D7F"/>
    <w:rsid w:val="001714FC"/>
    <w:rsid w:val="0017295C"/>
    <w:rsid w:val="001C513F"/>
    <w:rsid w:val="001F2B70"/>
    <w:rsid w:val="00215DC5"/>
    <w:rsid w:val="00242AED"/>
    <w:rsid w:val="00244C41"/>
    <w:rsid w:val="00247F24"/>
    <w:rsid w:val="00265E5E"/>
    <w:rsid w:val="00273ED3"/>
    <w:rsid w:val="00295A80"/>
    <w:rsid w:val="002A0939"/>
    <w:rsid w:val="002A70FA"/>
    <w:rsid w:val="002B5580"/>
    <w:rsid w:val="002B5768"/>
    <w:rsid w:val="003060BF"/>
    <w:rsid w:val="003269C4"/>
    <w:rsid w:val="003518E1"/>
    <w:rsid w:val="00360386"/>
    <w:rsid w:val="00363A15"/>
    <w:rsid w:val="003B4605"/>
    <w:rsid w:val="003B5693"/>
    <w:rsid w:val="003C261C"/>
    <w:rsid w:val="003E2315"/>
    <w:rsid w:val="00401E0D"/>
    <w:rsid w:val="004055E6"/>
    <w:rsid w:val="00435669"/>
    <w:rsid w:val="00441D7C"/>
    <w:rsid w:val="00452E1E"/>
    <w:rsid w:val="00490DBE"/>
    <w:rsid w:val="00496D3F"/>
    <w:rsid w:val="004B7BD9"/>
    <w:rsid w:val="004C2627"/>
    <w:rsid w:val="004E3C7D"/>
    <w:rsid w:val="004E6470"/>
    <w:rsid w:val="004E6FE7"/>
    <w:rsid w:val="004E73A0"/>
    <w:rsid w:val="005048A2"/>
    <w:rsid w:val="00526901"/>
    <w:rsid w:val="00541A5E"/>
    <w:rsid w:val="00565467"/>
    <w:rsid w:val="00585FDF"/>
    <w:rsid w:val="005A6CF6"/>
    <w:rsid w:val="005E1197"/>
    <w:rsid w:val="00601F01"/>
    <w:rsid w:val="0063264B"/>
    <w:rsid w:val="006547E0"/>
    <w:rsid w:val="006A5374"/>
    <w:rsid w:val="006C2B6C"/>
    <w:rsid w:val="006C56E7"/>
    <w:rsid w:val="006D37BC"/>
    <w:rsid w:val="006D7937"/>
    <w:rsid w:val="00731BEA"/>
    <w:rsid w:val="00741C26"/>
    <w:rsid w:val="007430F7"/>
    <w:rsid w:val="007704B1"/>
    <w:rsid w:val="00797400"/>
    <w:rsid w:val="007B3098"/>
    <w:rsid w:val="007D0509"/>
    <w:rsid w:val="007D4CFD"/>
    <w:rsid w:val="007E24DD"/>
    <w:rsid w:val="00862A70"/>
    <w:rsid w:val="008A7B47"/>
    <w:rsid w:val="008B2FCA"/>
    <w:rsid w:val="008E6C1C"/>
    <w:rsid w:val="008F08B1"/>
    <w:rsid w:val="009178F2"/>
    <w:rsid w:val="009223B1"/>
    <w:rsid w:val="0093452D"/>
    <w:rsid w:val="00962C08"/>
    <w:rsid w:val="00974DC9"/>
    <w:rsid w:val="00997E07"/>
    <w:rsid w:val="009A015E"/>
    <w:rsid w:val="009A5B12"/>
    <w:rsid w:val="009B1FF5"/>
    <w:rsid w:val="009C3FE3"/>
    <w:rsid w:val="009D55D7"/>
    <w:rsid w:val="009F6AF5"/>
    <w:rsid w:val="00A25922"/>
    <w:rsid w:val="00A46C35"/>
    <w:rsid w:val="00A85549"/>
    <w:rsid w:val="00AB0FA4"/>
    <w:rsid w:val="00AC1E7A"/>
    <w:rsid w:val="00AC78CB"/>
    <w:rsid w:val="00AD436F"/>
    <w:rsid w:val="00AE3FB3"/>
    <w:rsid w:val="00B20A4E"/>
    <w:rsid w:val="00B2679B"/>
    <w:rsid w:val="00B8324E"/>
    <w:rsid w:val="00B9295E"/>
    <w:rsid w:val="00BB5A81"/>
    <w:rsid w:val="00BD0765"/>
    <w:rsid w:val="00BD79B2"/>
    <w:rsid w:val="00BE25E3"/>
    <w:rsid w:val="00BF12B6"/>
    <w:rsid w:val="00C30A34"/>
    <w:rsid w:val="00C5717E"/>
    <w:rsid w:val="00C705A7"/>
    <w:rsid w:val="00C82EF9"/>
    <w:rsid w:val="00CA0849"/>
    <w:rsid w:val="00CC4FA6"/>
    <w:rsid w:val="00CD35EC"/>
    <w:rsid w:val="00CE0187"/>
    <w:rsid w:val="00CE02D2"/>
    <w:rsid w:val="00CE3F70"/>
    <w:rsid w:val="00CE460D"/>
    <w:rsid w:val="00CF218B"/>
    <w:rsid w:val="00D026FE"/>
    <w:rsid w:val="00D306CA"/>
    <w:rsid w:val="00DB26FD"/>
    <w:rsid w:val="00DD45C5"/>
    <w:rsid w:val="00E02392"/>
    <w:rsid w:val="00E12153"/>
    <w:rsid w:val="00E3012C"/>
    <w:rsid w:val="00E32A0E"/>
    <w:rsid w:val="00E60353"/>
    <w:rsid w:val="00E95B14"/>
    <w:rsid w:val="00EC272C"/>
    <w:rsid w:val="00EC3E8C"/>
    <w:rsid w:val="00ED5771"/>
    <w:rsid w:val="00F168F9"/>
    <w:rsid w:val="00F47CBF"/>
    <w:rsid w:val="00F972A9"/>
    <w:rsid w:val="00FC7FE6"/>
    <w:rsid w:val="00FE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AA6E"/>
  <w15:chartTrackingRefBased/>
  <w15:docId w15:val="{B800AED0-BA08-46DB-B61A-07E03A3F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D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5E5E"/>
    <w:pPr>
      <w:ind w:left="720"/>
      <w:contextualSpacing/>
    </w:pPr>
  </w:style>
  <w:style w:type="paragraph" w:styleId="a5">
    <w:name w:val="No Spacing"/>
    <w:link w:val="a6"/>
    <w:uiPriority w:val="1"/>
    <w:qFormat/>
    <w:rsid w:val="0093452D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93452D"/>
  </w:style>
  <w:style w:type="paragraph" w:styleId="a7">
    <w:name w:val="Balloon Text"/>
    <w:basedOn w:val="a"/>
    <w:link w:val="a8"/>
    <w:uiPriority w:val="99"/>
    <w:semiHidden/>
    <w:unhideWhenUsed/>
    <w:rsid w:val="00AB0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0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2</cp:revision>
  <cp:lastPrinted>2023-09-29T05:35:00Z</cp:lastPrinted>
  <dcterms:created xsi:type="dcterms:W3CDTF">2023-09-29T05:51:00Z</dcterms:created>
  <dcterms:modified xsi:type="dcterms:W3CDTF">2023-09-29T05:51:00Z</dcterms:modified>
</cp:coreProperties>
</file>